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BE" w:rsidRDefault="00BB43BE" w:rsidP="00BB43BE">
      <w:pPr>
        <w:jc w:val="both"/>
      </w:pPr>
      <w:r>
        <w:t>NASLOVNA STRANICA PONUDE</w:t>
      </w: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r>
        <w:t xml:space="preserve">_________________________________ </w:t>
      </w:r>
    </w:p>
    <w:p w:rsidR="00BB43BE" w:rsidRDefault="00BB43BE" w:rsidP="00BB43BE">
      <w:pPr>
        <w:jc w:val="both"/>
      </w:pPr>
      <w:r>
        <w:t xml:space="preserve">(Puni naziv , sjedište i OIB ponuditelja) </w:t>
      </w:r>
    </w:p>
    <w:p w:rsidR="00BB43BE" w:rsidRDefault="00BB43BE" w:rsidP="00BB43BE">
      <w:pPr>
        <w:jc w:val="both"/>
      </w:pPr>
    </w:p>
    <w:p w:rsidR="00BB43BE" w:rsidRDefault="00BB43BE" w:rsidP="00BB43BE">
      <w:pPr>
        <w:jc w:val="both"/>
      </w:pPr>
    </w:p>
    <w:p w:rsidR="00BB43BE" w:rsidRDefault="00BB43BE" w:rsidP="00BB43BE">
      <w:pPr>
        <w:jc w:val="both"/>
      </w:pPr>
      <w:r>
        <w:t>_____________________________________________________</w:t>
      </w:r>
    </w:p>
    <w:p w:rsidR="00BB43BE" w:rsidRDefault="00BB43BE" w:rsidP="00BB43BE">
      <w:pPr>
        <w:jc w:val="both"/>
      </w:pPr>
      <w:r>
        <w:t>(</w:t>
      </w:r>
      <w:proofErr w:type="spellStart"/>
      <w:r>
        <w:t>tel</w:t>
      </w:r>
      <w:proofErr w:type="spellEnd"/>
      <w:r>
        <w:t xml:space="preserve">, </w:t>
      </w:r>
      <w:proofErr w:type="spellStart"/>
      <w:r>
        <w:t>telefax</w:t>
      </w:r>
      <w:proofErr w:type="spellEnd"/>
      <w:r>
        <w:t xml:space="preserve"> i e-mail adresa) </w:t>
      </w: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r>
        <w:t xml:space="preserve">PONUDA ZA NABAVU ODRŽAVANJA I IZVOĐENJA RADOVA SLABE I JAKE STRUJE NA SVEUČILIŠTU U ZAGREBU GRAĐEVINSKOM FAKULTETU ZA 2018. GODINU. </w:t>
      </w: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r>
        <w:t xml:space="preserve">________, ________ 2017. godine </w:t>
      </w: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r>
        <w:t>Obrazac 1</w:t>
      </w: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p>
    <w:p w:rsidR="00BB43BE" w:rsidRDefault="00BB43BE" w:rsidP="00BB43BE">
      <w:pPr>
        <w:jc w:val="both"/>
      </w:pPr>
      <w:r>
        <w:lastRenderedPageBreak/>
        <w:t>PONUDBENI LIST</w:t>
      </w:r>
    </w:p>
    <w:p w:rsidR="00BB43BE" w:rsidRDefault="00BB43BE" w:rsidP="00BB43BE">
      <w:pPr>
        <w:jc w:val="both"/>
      </w:pPr>
    </w:p>
    <w:p w:rsidR="00BB43BE" w:rsidRDefault="00BB43BE" w:rsidP="00BB43BE">
      <w:r>
        <w:t>Za NABAVU ODRŽAVANJA I IZVOĐENJA RADOVA SLABE I JAKE STRUJE NA SVEUČILIŠTU U ZAGREBU GRAĐEVINSKOM FAKULTETU ZA 2018. GODINU.</w:t>
      </w:r>
    </w:p>
    <w:p w:rsidR="00BB43BE" w:rsidRDefault="00BB43BE" w:rsidP="00BB43BE">
      <w:pPr>
        <w:jc w:val="both"/>
      </w:pPr>
      <w:r>
        <w:t xml:space="preserve">Javni naručitelj: Sveučilište u Zagrebu Građevinski fakultet 10 000 ZAGREB, Fra Andrije Kačića Miošića 26, OIB: 62924153420 </w:t>
      </w:r>
    </w:p>
    <w:p w:rsidR="00BB43BE" w:rsidRDefault="00BB43BE" w:rsidP="00BB43BE">
      <w:pPr>
        <w:jc w:val="both"/>
      </w:pPr>
    </w:p>
    <w:p w:rsidR="00BB43BE" w:rsidRDefault="00BB43BE" w:rsidP="00BB43BE">
      <w:r>
        <w:t>Broj ponude: _________________</w:t>
      </w:r>
    </w:p>
    <w:p w:rsidR="00BB43BE" w:rsidRDefault="00BB43BE" w:rsidP="00BB43BE">
      <w:r>
        <w:t>Datum ponude: _______________</w:t>
      </w:r>
    </w:p>
    <w:p w:rsidR="00BB43BE" w:rsidRDefault="00BB43BE" w:rsidP="00BB43BE"/>
    <w:p w:rsidR="00BB43BE" w:rsidRDefault="00BB43BE" w:rsidP="00BB43BE">
      <w:r>
        <w:t xml:space="preserve">Predmet nabave: NABAVA  ODRŽAVANJA I IZVOĐENJA RADOVA SLABE I JAKE STRUJE NA SVEUČILIŠTU U ZAGREBU GRAĐEVINSKOM FAKULTETU ZA 2018. GODINU. </w:t>
      </w:r>
    </w:p>
    <w:p w:rsidR="00BB43BE" w:rsidRDefault="00BB43BE" w:rsidP="00BB43BE"/>
    <w:p w:rsidR="00BB43BE" w:rsidRDefault="00BB43BE" w:rsidP="00BB43BE">
      <w:r>
        <w:t>Naziv i sjedište ponuditelja ____________________________________________________</w:t>
      </w:r>
    </w:p>
    <w:p w:rsidR="00BB43BE" w:rsidRDefault="00BB43BE" w:rsidP="00BB43BE">
      <w:r>
        <w:t>OIB __________________IBAN____________________________________________</w:t>
      </w:r>
    </w:p>
    <w:p w:rsidR="00BB43BE" w:rsidRDefault="00BB43BE" w:rsidP="00BB43BE">
      <w:r>
        <w:t>Gospodarski subjekt u sustavu PDV-a</w:t>
      </w:r>
    </w:p>
    <w:p w:rsidR="00BB43BE" w:rsidRDefault="00BB43BE" w:rsidP="00BB43BE">
      <w:r>
        <w:t>(zaokružiti)</w:t>
      </w:r>
      <w:r>
        <w:tab/>
      </w:r>
    </w:p>
    <w:p w:rsidR="00BB43BE" w:rsidRDefault="00BB43BE" w:rsidP="00BB43BE">
      <w:r>
        <w:t>DA</w:t>
      </w:r>
      <w:r>
        <w:tab/>
        <w:t>NE</w:t>
      </w:r>
    </w:p>
    <w:p w:rsidR="00BB43BE" w:rsidRDefault="00BB43BE" w:rsidP="00BB43BE">
      <w:r>
        <w:t>Adresa _____________________________________________________________________</w:t>
      </w:r>
    </w:p>
    <w:p w:rsidR="00BB43BE" w:rsidRDefault="00BB43BE" w:rsidP="00BB43BE">
      <w:r>
        <w:t>Telefon ____________________________Telefaks _________________________________</w:t>
      </w:r>
    </w:p>
    <w:p w:rsidR="00BB43BE" w:rsidRDefault="00BB43BE" w:rsidP="00BB43BE">
      <w:r>
        <w:t>E-mail _____________________________________________________________________</w:t>
      </w:r>
    </w:p>
    <w:p w:rsidR="00BB43BE" w:rsidRDefault="00BB43BE" w:rsidP="00BB43BE">
      <w:r>
        <w:t>Ime, prezime i funkcija odgovorne/ih osobe/a za potpisivanje ugovora o nabavi</w:t>
      </w:r>
    </w:p>
    <w:p w:rsidR="00216938" w:rsidRDefault="00216938" w:rsidP="00BB43BE"/>
    <w:p w:rsidR="00BB43BE" w:rsidRDefault="00BB43BE" w:rsidP="00BB43BE">
      <w:r>
        <w:t>____________________________________________</w:t>
      </w:r>
      <w:r w:rsidR="00216938">
        <w:t>_______________________________</w:t>
      </w:r>
    </w:p>
    <w:p w:rsidR="00216938" w:rsidRDefault="00216938" w:rsidP="00BB43BE"/>
    <w:p w:rsidR="00216938" w:rsidRDefault="00BB43BE" w:rsidP="00BB43BE">
      <w:r>
        <w:t xml:space="preserve">Ime, prezime i funkcija osobe za kontakt </w:t>
      </w:r>
    </w:p>
    <w:p w:rsidR="00216938" w:rsidRDefault="00216938" w:rsidP="00BB43BE"/>
    <w:p w:rsidR="00BB43BE" w:rsidRDefault="00BB43BE" w:rsidP="00BB43BE">
      <w:r>
        <w:t>___________________________________________</w:t>
      </w:r>
    </w:p>
    <w:p w:rsidR="00BB43BE" w:rsidRDefault="00BB43BE" w:rsidP="00BB43BE"/>
    <w:p w:rsidR="00BB43BE" w:rsidRDefault="00BB43BE" w:rsidP="00BB43BE">
      <w:r>
        <w:t>Cijena ponude bez PDV-a _______________________________________________________</w:t>
      </w:r>
    </w:p>
    <w:p w:rsidR="00BB43BE" w:rsidRDefault="00BB43BE" w:rsidP="00BB43BE">
      <w:r>
        <w:t>Porez na dodanu vrijednost  _____________________________________________________</w:t>
      </w:r>
    </w:p>
    <w:p w:rsidR="00BB43BE" w:rsidRDefault="00BB43BE" w:rsidP="00BB43BE">
      <w:r>
        <w:t>Cijena ponude s PDV-om _______________________________________________________</w:t>
      </w:r>
    </w:p>
    <w:p w:rsidR="00BB43BE" w:rsidRDefault="00BB43BE" w:rsidP="00BB43BE"/>
    <w:p w:rsidR="00BB43BE" w:rsidRDefault="00BB43BE" w:rsidP="00BB43BE"/>
    <w:p w:rsidR="00BB43BE" w:rsidRDefault="00BB43BE" w:rsidP="00BB43BE">
      <w:r>
        <w:t>Rok valjanosti ponude: 60 dana od isteka roka za dostavu ponuda (broj dana)</w:t>
      </w:r>
    </w:p>
    <w:p w:rsidR="00BB43BE" w:rsidRDefault="00BB43BE" w:rsidP="00BB43BE">
      <w:r>
        <w:t>ZA PONUDITELJA:</w:t>
      </w:r>
    </w:p>
    <w:p w:rsidR="00BB43BE" w:rsidRDefault="00BB43BE" w:rsidP="00BB43BE"/>
    <w:p w:rsidR="00BB43BE" w:rsidRDefault="00BB43BE" w:rsidP="00BB43BE"/>
    <w:p w:rsidR="00BB43BE" w:rsidRDefault="00BB43BE" w:rsidP="00BB43BE"/>
    <w:p w:rsidR="00BB43BE" w:rsidRDefault="00BB43BE" w:rsidP="00BB43BE">
      <w:r>
        <w:t>_______________________________</w:t>
      </w:r>
    </w:p>
    <w:p w:rsidR="00BB43BE" w:rsidRDefault="00BB43BE" w:rsidP="00BB43BE">
      <w:proofErr w:type="spellStart"/>
      <w:r>
        <w:t>M.P</w:t>
      </w:r>
      <w:proofErr w:type="spellEnd"/>
      <w:r>
        <w:t>.</w:t>
      </w:r>
      <w:r>
        <w:tab/>
        <w:t xml:space="preserve"> </w:t>
      </w:r>
      <w:r>
        <w:tab/>
      </w:r>
    </w:p>
    <w:p w:rsidR="00BB43BE" w:rsidRDefault="00BB43BE" w:rsidP="00BB43BE"/>
    <w:p w:rsidR="00BB43BE" w:rsidRDefault="00BB43BE" w:rsidP="00BB43BE"/>
    <w:p w:rsidR="00BB43BE" w:rsidRDefault="00BB43BE" w:rsidP="00BB43BE"/>
    <w:p w:rsidR="00BB43BE" w:rsidRDefault="00BB43BE" w:rsidP="00BB43BE">
      <w:r>
        <w:t>Obrazac 2</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Pr>
        <w:ind w:left="2880" w:firstLine="720"/>
      </w:pPr>
      <w:r>
        <w:t>IZJAVA</w:t>
      </w:r>
    </w:p>
    <w:p w:rsidR="00BB43BE" w:rsidRDefault="00BB43BE" w:rsidP="00BB43BE"/>
    <w:p w:rsidR="00BB43BE" w:rsidRDefault="00BB43BE" w:rsidP="00BB43BE"/>
    <w:p w:rsidR="00BB43BE" w:rsidRDefault="00BB43BE" w:rsidP="00BB43BE">
      <w:r>
        <w:t>kojom ja (ime i prezime) _________________________________ iz _______________ _______________________________________________________(adresa stanovanja)</w:t>
      </w:r>
    </w:p>
    <w:p w:rsidR="00BB43BE" w:rsidRDefault="00BB43BE" w:rsidP="00BB43BE">
      <w:r>
        <w:t>broj osobne iskaznice  _____________________izdane od _________________________</w:t>
      </w:r>
    </w:p>
    <w:p w:rsidR="00BB43BE" w:rsidRDefault="00BB43BE" w:rsidP="00BB43BE">
      <w:r>
        <w:t>kao po zakonu ovlaštena osoba za zastupanje pravne osobe gospodarskog subjekta</w:t>
      </w:r>
    </w:p>
    <w:p w:rsidR="00BB43BE" w:rsidRDefault="00BB43BE" w:rsidP="00BB43BE">
      <w:r>
        <w:t>_________________________________________________________________________</w:t>
      </w:r>
    </w:p>
    <w:p w:rsidR="00BB43BE" w:rsidRDefault="00BB43BE" w:rsidP="00BB43BE">
      <w:r>
        <w:t>_________________________________________________________________________</w:t>
      </w:r>
    </w:p>
    <w:p w:rsidR="00BB43BE" w:rsidRDefault="00BB43BE" w:rsidP="00BB43BE">
      <w:r>
        <w:t>(naziv i adresa gospodarskog subjekta, OIB)</w:t>
      </w:r>
    </w:p>
    <w:p w:rsidR="00BB43BE" w:rsidRDefault="00BB43BE" w:rsidP="00BB43BE"/>
    <w:p w:rsidR="00BB43BE" w:rsidRDefault="00BB43BE" w:rsidP="00BB43BE">
      <w:r>
        <w:t xml:space="preserve">pod materijalnom i kaznenom odgovornošću izjavljujem za sebe i za gospodarski subjekt, da protiv mene  osobno  niti  protiv  gospodarskog  subjekta  kojeg  zastupam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w:t>
      </w:r>
    </w:p>
    <w:p w:rsidR="00BB43BE" w:rsidRDefault="00BB43BE" w:rsidP="00BB43BE"/>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a)</w:t>
      </w:r>
      <w:r>
        <w:rPr>
          <w:sz w:val="22"/>
          <w:szCs w:val="22"/>
          <w:lang w:eastAsia="en-US"/>
        </w:rPr>
        <w:t xml:space="preserve"> sudjelovanje u zločinačkoj organizaciji,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328. (zločinačko udruženje) i članka 329. (počinjenje kaznenog djela u sastavu zločinačkog udruženja)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333. (udruživanje za počinjenje kaznenih djela), iz Kaznenog zakona (Narodne novine, br. 110/97, 27/98, 50/00, 129/00, 51/01, 111/03, 190/03, 105/04, 84/05, 71/06, 110/07, 152/08, 57/11, 77/11 i 143/12)</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b)</w:t>
      </w:r>
      <w:r>
        <w:rPr>
          <w:sz w:val="22"/>
          <w:szCs w:val="22"/>
          <w:lang w:eastAsia="en-US"/>
        </w:rPr>
        <w:t xml:space="preserve"> korupciju,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c)</w:t>
      </w:r>
      <w:r>
        <w:rPr>
          <w:sz w:val="22"/>
          <w:szCs w:val="22"/>
          <w:lang w:eastAsia="en-US"/>
        </w:rPr>
        <w:t xml:space="preserve"> prijevaru,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236. (prijevara), članka 247. (prijevara u gospodarskom poslovanju), članka 256. (utaja poreza ili carine) i članka 258. (subvencijska prijevara)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224. (prijevara) i članka 293. (prijevara u gospodarskom poslovanju) i članka 286. (utaja poreza i drugih davanja) iz Kaznenog zakona (Narodne novine, br. 110/97, 27/98, 50/00, 129/00, 51/01, 111/03, 190/03, 105/04, 84/05, 71/06, 110/07, 152/08, 57/11, 77/11 i 143/12)</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d)</w:t>
      </w:r>
      <w:r>
        <w:rPr>
          <w:sz w:val="22"/>
          <w:szCs w:val="22"/>
          <w:lang w:eastAsia="en-US"/>
        </w:rPr>
        <w:t xml:space="preserve"> terorizam ili kaznena djela povezana s terorističkim aktivnostima,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97. (terorizam), članka 99. (javno poticanje na terorizam), članka 100. (novačenje za terorizam), članka 101. (obuka za terorizam) i članka 102. (terorističko udruženje)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e)</w:t>
      </w:r>
      <w:r>
        <w:rPr>
          <w:sz w:val="22"/>
          <w:szCs w:val="22"/>
          <w:lang w:eastAsia="en-US"/>
        </w:rPr>
        <w:t xml:space="preserve"> pranje novca ili financiranje terorizma,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98. (financiranje terorizma) i članka 265. (pranje novca)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xml:space="preserve">- pranje novca (članak 279.) iz Kaznenog zakona (Narodne novine, br. 110/97, 27/98, 50/00, 129/00, 51/01, 111/03, 190/03, 105/04, 84/05, 71/06, 110/07, 152/08, 57/11, 77/11 i 143/12) </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b/>
          <w:sz w:val="22"/>
          <w:szCs w:val="22"/>
          <w:lang w:eastAsia="en-US"/>
        </w:rPr>
        <w:t>f)</w:t>
      </w:r>
      <w:r>
        <w:rPr>
          <w:sz w:val="22"/>
          <w:szCs w:val="22"/>
          <w:lang w:eastAsia="en-US"/>
        </w:rPr>
        <w:t xml:space="preserve"> dječji rad ili druge oblike trgovanja ljudima, na temelju</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lastRenderedPageBreak/>
        <w:t>- članka 106. (trgovanje ljudima) Kaznenog zakona</w:t>
      </w:r>
    </w:p>
    <w:p w:rsidR="00BB43BE" w:rsidRDefault="00BB43BE" w:rsidP="00BB43BE">
      <w:pPr>
        <w:widowControl w:val="0"/>
        <w:autoSpaceDE w:val="0"/>
        <w:autoSpaceDN w:val="0"/>
        <w:adjustRightInd w:val="0"/>
        <w:spacing w:before="13" w:line="240" w:lineRule="exact"/>
        <w:ind w:left="113" w:right="74"/>
        <w:jc w:val="both"/>
        <w:rPr>
          <w:sz w:val="22"/>
          <w:szCs w:val="22"/>
          <w:lang w:eastAsia="en-US"/>
        </w:rPr>
      </w:pPr>
      <w:r>
        <w:rPr>
          <w:sz w:val="22"/>
          <w:szCs w:val="22"/>
          <w:lang w:eastAsia="en-US"/>
        </w:rPr>
        <w:t>- članka 175. (trgovanje ljudima i ropstvo) iz Kaznenog zakona (Narodne novine, br. 110/97, 27/98, 50/00, 129/00, 51/01, 111/03, 190/03, 105/04, 84/05, 71/06, 110/07, 152/08, 57/11, 77/11 i 143/12),</w:t>
      </w:r>
    </w:p>
    <w:p w:rsidR="00BB43BE" w:rsidRDefault="00BB43BE" w:rsidP="00BB43BE">
      <w:r>
        <w:t>ili,</w:t>
      </w:r>
    </w:p>
    <w:p w:rsidR="00BB43BE" w:rsidRDefault="00BB43BE" w:rsidP="00BB43BE">
      <w:r>
        <w:t xml:space="preserve">ako 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w:t>
      </w:r>
      <w:proofErr w:type="spellStart"/>
      <w:r>
        <w:t>podtočaka</w:t>
      </w:r>
      <w:proofErr w:type="spellEnd"/>
      <w:r>
        <w:t xml:space="preserve"> a) do f)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(a) do (f) Direktive 2014/24/EU.</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r>
        <w:t>U _____________________ 2017. godine.</w:t>
      </w:r>
    </w:p>
    <w:p w:rsidR="00BB43BE" w:rsidRDefault="00BB43BE" w:rsidP="00BB43BE">
      <w:r>
        <w:tab/>
        <w:t xml:space="preserve">              (mjesto)               (datum)</w:t>
      </w:r>
    </w:p>
    <w:p w:rsidR="00BB43BE" w:rsidRDefault="00BB43BE" w:rsidP="00BB43BE">
      <w:r>
        <w:tab/>
        <w:t xml:space="preserve"> </w:t>
      </w:r>
      <w:r>
        <w:tab/>
      </w:r>
    </w:p>
    <w:p w:rsidR="00BB43BE" w:rsidRDefault="00BB43BE" w:rsidP="00BB43BE"/>
    <w:p w:rsidR="00BB43BE" w:rsidRDefault="00BB43BE" w:rsidP="00BB43BE">
      <w:r>
        <w:t>_________________________________________</w:t>
      </w:r>
    </w:p>
    <w:p w:rsidR="00BB43BE" w:rsidRDefault="00BB43BE" w:rsidP="00BB43BE">
      <w:r>
        <w:t>(ime, prezime, funkcija i potpis ovlaštene osobe, pečat)</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Pr>
        <w:jc w:val="both"/>
      </w:pPr>
      <w:r>
        <w:t>Obrazac 3</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544FFA" w:rsidRDefault="00544FFA" w:rsidP="00BB43BE"/>
    <w:p w:rsidR="00544FFA" w:rsidRDefault="00544FFA" w:rsidP="00BB43BE"/>
    <w:p w:rsidR="00544FFA" w:rsidRDefault="00544FFA" w:rsidP="00BB43BE"/>
    <w:p w:rsidR="00544FFA" w:rsidRDefault="00544FFA"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r>
        <w:t xml:space="preserve">(Memorandum ponuditelja)   </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Pr>
        <w:ind w:left="5040"/>
      </w:pPr>
      <w:r>
        <w:t>Sveučilište u Zagrebu Građevinski fakultet</w:t>
      </w:r>
    </w:p>
    <w:p w:rsidR="00BB43BE" w:rsidRDefault="00BB43BE" w:rsidP="00BB43BE">
      <w:pPr>
        <w:ind w:left="5040"/>
      </w:pPr>
      <w:r>
        <w:t>Fra Andrije Kačića Miošića 26</w:t>
      </w:r>
    </w:p>
    <w:p w:rsidR="00BB43BE" w:rsidRDefault="00BB43BE" w:rsidP="00BB43BE">
      <w:pPr>
        <w:ind w:left="4320" w:firstLine="720"/>
      </w:pPr>
      <w:r>
        <w:t>10 000 ZAGREB</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r>
        <w:t>PREDMET: Ovlast za zastupanje i sudjelovanje u postupku javnog otvaranja ponuda</w:t>
      </w:r>
    </w:p>
    <w:p w:rsidR="00BB43BE" w:rsidRDefault="00BB43BE" w:rsidP="00BB43BE"/>
    <w:p w:rsidR="00BB43BE" w:rsidRDefault="00BB43BE" w:rsidP="00BB43BE"/>
    <w:p w:rsidR="00BB43BE" w:rsidRDefault="00BB43BE" w:rsidP="00BB43BE"/>
    <w:p w:rsidR="00BB43BE" w:rsidRDefault="00BB43BE" w:rsidP="00BB43BE">
      <w:r>
        <w:t>Ovime ovlašćujemo svog predstavnika ___________________________________________</w:t>
      </w:r>
    </w:p>
    <w:p w:rsidR="00BB43BE" w:rsidRDefault="00BB43BE" w:rsidP="00BB43BE">
      <w:pPr>
        <w:ind w:left="5040" w:firstLine="720"/>
      </w:pPr>
      <w:r>
        <w:t>(</w:t>
      </w:r>
      <w:r>
        <w:rPr>
          <w:sz w:val="18"/>
          <w:szCs w:val="18"/>
        </w:rPr>
        <w:t>ime i prezime)</w:t>
      </w:r>
      <w:r>
        <w:t xml:space="preserve"> </w:t>
      </w:r>
    </w:p>
    <w:p w:rsidR="00BB43BE" w:rsidRDefault="00BB43BE" w:rsidP="00BB43BE">
      <w:r>
        <w:t>__________________________________na radnom mjestu _____________________da nas</w:t>
      </w:r>
    </w:p>
    <w:p w:rsidR="00BB43BE" w:rsidRDefault="00BB43BE" w:rsidP="00BB43BE">
      <w:pPr>
        <w:rPr>
          <w:sz w:val="18"/>
          <w:szCs w:val="18"/>
        </w:rPr>
      </w:pPr>
      <w:r>
        <w:t>(</w:t>
      </w:r>
      <w:r>
        <w:rPr>
          <w:sz w:val="18"/>
          <w:szCs w:val="18"/>
        </w:rPr>
        <w:t>dan, mjesec, godina i mjesto rođenja )</w:t>
      </w:r>
      <w:r>
        <w:rPr>
          <w:sz w:val="18"/>
          <w:szCs w:val="18"/>
        </w:rPr>
        <w:tab/>
      </w:r>
      <w:r>
        <w:rPr>
          <w:sz w:val="18"/>
          <w:szCs w:val="18"/>
        </w:rPr>
        <w:tab/>
      </w:r>
      <w:r>
        <w:rPr>
          <w:sz w:val="18"/>
          <w:szCs w:val="18"/>
        </w:rPr>
        <w:tab/>
      </w:r>
      <w:r>
        <w:rPr>
          <w:sz w:val="18"/>
          <w:szCs w:val="18"/>
        </w:rPr>
        <w:tab/>
      </w:r>
      <w:r>
        <w:rPr>
          <w:sz w:val="18"/>
          <w:szCs w:val="18"/>
        </w:rPr>
        <w:tab/>
      </w:r>
      <w:r>
        <w:rPr>
          <w:sz w:val="18"/>
          <w:szCs w:val="18"/>
        </w:rPr>
        <w:tab/>
        <w:t>(naziv radnog mjesta)</w:t>
      </w:r>
    </w:p>
    <w:p w:rsidR="00BB43BE" w:rsidRDefault="00BB43BE" w:rsidP="00BB43BE">
      <w:pPr>
        <w:rPr>
          <w:sz w:val="18"/>
          <w:szCs w:val="18"/>
        </w:rPr>
      </w:pPr>
    </w:p>
    <w:p w:rsidR="00BB43BE" w:rsidRDefault="00BB43BE" w:rsidP="00BB43BE">
      <w:pPr>
        <w:jc w:val="both"/>
      </w:pPr>
      <w:r>
        <w:t xml:space="preserve">zastupa i sudjeluje u postupku javnog otvaranja ponuda u postupku nabave broj: </w:t>
      </w:r>
      <w:r>
        <w:rPr>
          <w:b/>
        </w:rPr>
        <w:t>012-2017</w:t>
      </w:r>
      <w:r>
        <w:t xml:space="preserve">., koje će se održati </w:t>
      </w:r>
      <w:r w:rsidR="00AA4BD1">
        <w:rPr>
          <w:b/>
        </w:rPr>
        <w:t>11. prosinca 2017</w:t>
      </w:r>
      <w:r>
        <w:t xml:space="preserve">. godine u </w:t>
      </w:r>
      <w:r>
        <w:rPr>
          <w:b/>
        </w:rPr>
        <w:t xml:space="preserve">10:00 </w:t>
      </w:r>
      <w:r>
        <w:t xml:space="preserve">sati u prostorijama Sveučilišta u Zagrebu Građevinskog fakulteta, 10 000 Zagreb, Fra Andrije Kačića Miošića 26, </w:t>
      </w:r>
      <w:r>
        <w:rPr>
          <w:b/>
        </w:rPr>
        <w:t>soba 51</w:t>
      </w:r>
      <w:r>
        <w:t>. prizemlje.</w:t>
      </w:r>
    </w:p>
    <w:p w:rsidR="00BB43BE" w:rsidRDefault="00BB43BE" w:rsidP="00BB43BE"/>
    <w:p w:rsidR="00BB43BE" w:rsidRDefault="00BB43BE" w:rsidP="00BB43BE"/>
    <w:p w:rsidR="00BB43BE" w:rsidRDefault="00BB43BE" w:rsidP="00BB43BE"/>
    <w:p w:rsidR="00BB43BE" w:rsidRDefault="00BB43BE" w:rsidP="00BB43BE">
      <w:r>
        <w:t>U_____________________________ godine.</w:t>
      </w:r>
    </w:p>
    <w:p w:rsidR="00BB43BE" w:rsidRDefault="00BB43BE" w:rsidP="00BB43BE">
      <w:r>
        <w:t>(mjesto)</w:t>
      </w:r>
      <w:r>
        <w:tab/>
        <w:t>(dan, mjesec, godina)</w:t>
      </w:r>
    </w:p>
    <w:p w:rsidR="00544FFA" w:rsidRDefault="00544FFA" w:rsidP="00BB43BE">
      <w:bookmarkStart w:id="0" w:name="_GoBack"/>
      <w:bookmarkEnd w:id="0"/>
    </w:p>
    <w:p w:rsidR="00BB43BE" w:rsidRDefault="00BB43BE" w:rsidP="00BB43BE"/>
    <w:p w:rsidR="00BB43BE" w:rsidRDefault="00BB43BE" w:rsidP="00BB43BE">
      <w:r>
        <w:t>Obrazac 4</w:t>
      </w:r>
    </w:p>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BB43BE" w:rsidRDefault="00BB43BE" w:rsidP="00BB43BE"/>
    <w:p w:rsidR="00833335" w:rsidRPr="00BB43BE" w:rsidRDefault="00833335">
      <w:pPr>
        <w:rPr>
          <w:szCs w:val="24"/>
        </w:rPr>
      </w:pPr>
    </w:p>
    <w:sectPr w:rsidR="00833335" w:rsidRPr="00BB4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2F"/>
    <w:rsid w:val="00216938"/>
    <w:rsid w:val="00544FFA"/>
    <w:rsid w:val="00833335"/>
    <w:rsid w:val="00AA4BD1"/>
    <w:rsid w:val="00BB43BE"/>
    <w:rsid w:val="00CA0F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BE"/>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BE"/>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Svaco</dc:creator>
  <cp:keywords/>
  <dc:description/>
  <cp:lastModifiedBy>Verica Svaco</cp:lastModifiedBy>
  <cp:revision>5</cp:revision>
  <dcterms:created xsi:type="dcterms:W3CDTF">2017-11-23T13:32:00Z</dcterms:created>
  <dcterms:modified xsi:type="dcterms:W3CDTF">2017-11-30T08:12:00Z</dcterms:modified>
</cp:coreProperties>
</file>